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3481baea4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423a0aa5884cfc"/>
      <w:footerReference xmlns:r="http://schemas.openxmlformats.org/officeDocument/2006/relationships" w:type="default" r:id="R664208d604be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23a0aa5884cfc" /><Relationship Type="http://schemas.openxmlformats.org/officeDocument/2006/relationships/footer" Target="/word/footer1.xml" Id="R664208d604be4058" /></Relationships>
</file>