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af356a8a1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0ec0b943c29f46e7"/>
      <w:footerReference xmlns:r="http://schemas.openxmlformats.org/officeDocument/2006/relationships" w:type="default" r:id="R30564511d411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0b943c29f46e7" /><Relationship Type="http://schemas.openxmlformats.org/officeDocument/2006/relationships/footer" Target="/word/footer1.xml" Id="R30564511d4114ff9" /></Relationships>
</file>