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1730d8207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ee0c34c0ef894cb0"/>
      <w:footerReference xmlns:r="http://schemas.openxmlformats.org/officeDocument/2006/relationships" w:type="default" r:id="R7c6660986489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c34c0ef894cb0" /><Relationship Type="http://schemas.openxmlformats.org/officeDocument/2006/relationships/footer" Target="/word/footer1.xml" Id="R7c666098648940c2" /></Relationships>
</file>